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AC2F0" w14:textId="77777777" w:rsidR="00095A5B" w:rsidRPr="00095A5B" w:rsidRDefault="00095A5B" w:rsidP="00095A5B">
      <w:pPr>
        <w:spacing w:after="242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Oświadczenie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o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wyrażeniu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zgody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na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wazektomię</w:t>
      </w:r>
      <w:proofErr w:type="spellEnd"/>
    </w:p>
    <w:p w14:paraId="76451A2C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Świadoma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zgoda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na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wykonanie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wazektomii</w:t>
      </w:r>
      <w:proofErr w:type="spellEnd"/>
    </w:p>
    <w:p w14:paraId="5409F189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Szanowny Panie,</w:t>
      </w:r>
    </w:p>
    <w:p w14:paraId="1C83EFCF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Podjął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Pan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decyzję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poddaniu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wazektomii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męskiej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sterylizacji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jako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metodzie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antykoncepcji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Poniższy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dokument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zawiera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najważniejsze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informacje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dotyczące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skuteczności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możliwych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zagrożeń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C93A647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Przebieg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zabiegu</w:t>
      </w:r>
      <w:proofErr w:type="spellEnd"/>
    </w:p>
    <w:p w14:paraId="175EAF9D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wykonywany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jest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znieczuleniu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miejscowym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metodą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„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needle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–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scalpel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”</w:t>
      </w: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bez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igły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bez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skalpela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mosznę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uwidacznia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oba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nasieniowody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a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następnie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usuwa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z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każdego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odcinek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długości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2–3 cm</w:t>
      </w: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683C7E5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Skutki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zabiegu</w:t>
      </w:r>
      <w:proofErr w:type="spellEnd"/>
    </w:p>
    <w:p w14:paraId="289855F6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Po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plemniki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nie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mogą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już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przedostawać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z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najądrzy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cewki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moczowej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będzie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zawierało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jedynie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wydzieliny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produkowane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pęcherzyki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prostatę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Z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powodu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zablokowania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odpływu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plemników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pierwszych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tygodniach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wystąpić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niewielki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obrzęk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najądrzy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łagodny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ból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72699ED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Kiedy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osiąga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się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bezpłodność</w:t>
      </w:r>
      <w:proofErr w:type="spellEnd"/>
    </w:p>
    <w:p w14:paraId="1EEC17F4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Bezpłodność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uzyskuje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zazwyczaj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dopiero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2–3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miesiącach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ponieważ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nasieniowodach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prostacie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mogą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nadal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znajdować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plemniki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Potwierdzenie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bezpłodności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wymaga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wykonania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dwóch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badań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nasienia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odstępie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25FB30C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Odwracalność</w:t>
      </w:r>
      <w:proofErr w:type="spellEnd"/>
    </w:p>
    <w:p w14:paraId="0C64B12C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Wazektomię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traktować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jako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zabieg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trwały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(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nieodwracalny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)</w:t>
      </w: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Jednak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dzięki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mikrochirurgii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niektórych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przypadkach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możliwe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jest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ponowne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połączenie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przeciętych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końców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nasieniowodów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DEDA859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Ryzyko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powikłania</w:t>
      </w:r>
      <w:proofErr w:type="spellEnd"/>
    </w:p>
    <w:p w14:paraId="71601D1F" w14:textId="77777777" w:rsidR="00095A5B" w:rsidRPr="00095A5B" w:rsidRDefault="00095A5B" w:rsidP="00095A5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bardzo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rzadkich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przypadkach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dojść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zakażenia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rany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lub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krwawienia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wymagającego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ponownej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interwencji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chirurgicznej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F4A1059" w14:textId="77777777" w:rsidR="00095A5B" w:rsidRPr="00095A5B" w:rsidRDefault="00095A5B" w:rsidP="00095A5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wyjątkowo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rzadkich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przypadkach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dojść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samoistnego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ponownego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połączenia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nasieniowodów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rezultacie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płodność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powrócić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nawet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wielu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miesiącach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lub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latach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początkowo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skutecznego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Częstość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występowania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wynosi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 na 2000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przypadków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761D0F8" w14:textId="77777777" w:rsidR="00095A5B" w:rsidRPr="00095A5B" w:rsidRDefault="00095A5B" w:rsidP="00095A5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Po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mogą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wystąpić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niewielkie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dolegliwości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bólowe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okolicy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operowanej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które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zazwyczaj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ustępują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ciągu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E9A7B21" w14:textId="77777777" w:rsidR="00095A5B" w:rsidRPr="00095A5B" w:rsidRDefault="00095A5B" w:rsidP="00095A5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Prysznic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można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wziąć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już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następnego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Kąpiel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wannie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odłożyć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na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10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3772944E" w14:textId="77777777" w:rsidR="00095A5B" w:rsidRPr="00095A5B" w:rsidRDefault="00095A5B" w:rsidP="00095A5B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Koszty</w:t>
      </w:r>
      <w:proofErr w:type="spellEnd"/>
    </w:p>
    <w:p w14:paraId="41B03CCB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Koszt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wynosi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550,00 €</w:t>
      </w:r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Cena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obejmuje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wykonanie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wazektomii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metodą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„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needle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–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scalpel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”,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opiekę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pooperacyjną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wszystkie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niezbędne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badania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nasienia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Koszty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te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nie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są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pokrywane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przez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ubezpieczenie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zdrowotne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ponosi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je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pacjent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1190406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Prosimy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zadanie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wszelkich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pytań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dotyczących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spraw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które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są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dla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Pana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ważne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lub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niejasne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Składając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podpis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potwierdza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Pan,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że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wyraża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zgodę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na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zabieg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został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poinformowany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jego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ryzyku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konsekwencjach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miał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możliwość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uzyskania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odpowiedzi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na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wszystkie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pytania</w:t>
      </w:r>
      <w:proofErr w:type="spellEnd"/>
      <w:r w:rsidRPr="00095A5B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341815FC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6C4CEDC4" w14:textId="77777777" w:rsidR="00226461" w:rsidRDefault="00226461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695626F9" w14:textId="4FB926DA" w:rsidR="00226461" w:rsidRDefault="00226461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  <w:r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  <w:t>Patient                                                                                                                                                 Doktor</w:t>
      </w:r>
    </w:p>
    <w:p w14:paraId="59026FF7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627727E2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4C4FB657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5AEBAFE9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08243276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64D0C8F2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4E849981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6D30F3E8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3D537236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5A34AB72" w14:textId="77777777" w:rsid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33A76727" w14:textId="77777777" w:rsidR="00095A5B" w:rsidRPr="0040006A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color w:val="808080"/>
          <w:lang w:eastAsia="de-DE"/>
        </w:rPr>
      </w:pPr>
    </w:p>
    <w:p w14:paraId="69A03B6F" w14:textId="77777777" w:rsidR="00095A5B" w:rsidRPr="0040006A" w:rsidRDefault="00095A5B" w:rsidP="00095A5B">
      <w:pPr>
        <w:spacing w:after="242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40006A">
        <w:rPr>
          <w:rFonts w:ascii="TimesNewRomanPS-BoldMT" w:eastAsia="Times New Roman" w:hAnsi="TimesNewRomanPS-BoldMT" w:cs="Times New Roman"/>
          <w:b/>
          <w:bCs/>
          <w:lang w:eastAsia="de-DE"/>
        </w:rPr>
        <w:t>Zalecenia</w:t>
      </w:r>
      <w:proofErr w:type="spellEnd"/>
      <w:r w:rsidRPr="0040006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40006A">
        <w:rPr>
          <w:rFonts w:ascii="TimesNewRomanPS-BoldMT" w:eastAsia="Times New Roman" w:hAnsi="TimesNewRomanPS-BoldMT" w:cs="Times New Roman"/>
          <w:b/>
          <w:bCs/>
          <w:lang w:eastAsia="de-DE"/>
        </w:rPr>
        <w:t>po</w:t>
      </w:r>
      <w:proofErr w:type="spellEnd"/>
      <w:r w:rsidRPr="0040006A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40006A">
        <w:rPr>
          <w:rFonts w:ascii="TimesNewRomanPS-BoldMT" w:eastAsia="Times New Roman" w:hAnsi="TimesNewRomanPS-BoldMT" w:cs="Times New Roman"/>
          <w:b/>
          <w:bCs/>
          <w:lang w:eastAsia="de-DE"/>
        </w:rPr>
        <w:t>wazektomii</w:t>
      </w:r>
      <w:proofErr w:type="spellEnd"/>
    </w:p>
    <w:p w14:paraId="43150ED4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pierwsze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unikać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intensywnego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wysiłku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fizycznego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19E6BE60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W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przypadku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bólu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moszny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lub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pachwin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można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przyjąć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Aspirynę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(ASA 500)</w:t>
      </w: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albo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Ibuprofen 400 mg</w:t>
      </w: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stosować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chłodne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okłady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442216CE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Opatrunek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można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usunąć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wziąć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prysznic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już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pierwszego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6AD1C3EF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Powierzchowne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rany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mogą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pewien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czas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być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pokryte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białawym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nalotem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(„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fibryna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”),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jest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naturalnym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elementem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procesu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gojenia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i nie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stanowi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powodu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do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niepokoju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0C56A5A2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Moszna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może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być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czasowo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zasiniona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lub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pokryta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siniakami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731CEA6D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unikać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kąpieli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wannie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i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sauny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14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375A48BE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Dodatkowe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opatrunki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zazwyczaj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nie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konieczne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1DA55F4B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powstrzymać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od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współżycia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seksualnego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3–4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6C45718C" w14:textId="77777777" w:rsidR="00095A5B" w:rsidRPr="00095A5B" w:rsidRDefault="00095A5B" w:rsidP="00095A5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Aktywność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sportową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można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wznowić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7–10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dniach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3F21F5A1" w14:textId="77777777" w:rsidR="00095A5B" w:rsidRPr="00095A5B" w:rsidRDefault="00095A5B" w:rsidP="00095A5B">
      <w:pPr>
        <w:spacing w:after="224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Ważne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: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badania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nasienia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wazektomii</w:t>
      </w:r>
      <w:proofErr w:type="spellEnd"/>
    </w:p>
    <w:p w14:paraId="14D8FF60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Przez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około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3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miesiące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zabiegu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należy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nadal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stosować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antykoncepcję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.</w:t>
      </w:r>
    </w:p>
    <w:p w14:paraId="63C9D034" w14:textId="77777777" w:rsidR="00095A5B" w:rsidRPr="00095A5B" w:rsidRDefault="00095A5B" w:rsidP="00095A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2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miesiące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prosimy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o kontakt z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kliniką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drogą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e-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mailową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celu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ustalenia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terminu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pierwszego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badania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nasienia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50453BEC" w14:textId="77777777" w:rsidR="00095A5B" w:rsidRPr="00095A5B" w:rsidRDefault="00095A5B" w:rsidP="00095A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Próbkę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należy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dostarczyć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do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miejsca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wykonywania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zabiegów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pod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adresem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Goldenes Horn 12, 12107 Berlin</w:t>
      </w: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0B18AF32" w14:textId="77777777" w:rsidR="00095A5B" w:rsidRPr="00095A5B" w:rsidRDefault="00095A5B" w:rsidP="00095A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Wynik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badania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oraz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termin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oddania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drugiej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próbki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zostaną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przekazane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e-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mailem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lub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SMS-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em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4D05B834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Za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osobę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niepłodną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uznaje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Pana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dopiero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po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uzyskaniu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dwóch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kolejnych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wyników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badania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nasienia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bez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obecności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plemników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6F786EB7" w14:textId="77777777" w:rsidR="00095A5B" w:rsidRPr="00095A5B" w:rsidRDefault="00095A5B" w:rsidP="00095A5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Pierwsza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próbka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:</w:t>
      </w: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2,5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miesiąca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zabiegu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7A3C5BC9" w14:textId="77777777" w:rsidR="00095A5B" w:rsidRPr="00095A5B" w:rsidRDefault="00095A5B" w:rsidP="00095A5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Druga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próbka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:</w:t>
      </w:r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około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14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dni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pierwszej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789A3137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Chociaż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u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większości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pacjentów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trzech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miesiącach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w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nasieniu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nie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stwierdza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się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już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plemników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, w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pojedynczych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przypadkach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6–12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miesiącach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mogą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być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nadal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obecne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martwe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, a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nawet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żywe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plemniki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.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Dlatego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przed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zaprzestaniem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stosowania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antykoncepcji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konieczne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jest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wykonanie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wszystkich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wymaganych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badań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nasienia</w:t>
      </w:r>
      <w:proofErr w:type="spellEnd"/>
      <w:r w:rsidRPr="00095A5B">
        <w:rPr>
          <w:rFonts w:ascii="Times New Roman" w:eastAsia="Times New Roman" w:hAnsi="Times New Roman" w:cs="Times New Roman"/>
          <w:sz w:val="18"/>
          <w:szCs w:val="18"/>
          <w:lang w:eastAsia="de-DE"/>
        </w:rPr>
        <w:t>.</w:t>
      </w:r>
    </w:p>
    <w:p w14:paraId="4E5F0D48" w14:textId="77777777" w:rsidR="00095A5B" w:rsidRPr="00095A5B" w:rsidRDefault="00095A5B" w:rsidP="00095A5B">
      <w:pPr>
        <w:spacing w:after="18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Prosimy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o kontakt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przede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wszystkim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drogą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e-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mailową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.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Wiadomości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SMS nie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zawsze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są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niezawodne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.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Wizyty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nie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są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umawiane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za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</w:t>
      </w:r>
      <w:proofErr w:type="spellStart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>pośrednictwem</w:t>
      </w:r>
      <w:proofErr w:type="spellEnd"/>
      <w:r w:rsidRPr="00095A5B"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  <w:t xml:space="preserve"> Doctolib.</w:t>
      </w:r>
    </w:p>
    <w:p w14:paraId="2F8D5834" w14:textId="77777777" w:rsidR="00095A5B" w:rsidRP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</w:p>
    <w:p w14:paraId="5C7D7C96" w14:textId="77777777" w:rsidR="00095A5B" w:rsidRPr="00095A5B" w:rsidRDefault="00095A5B" w:rsidP="00095A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</w:p>
    <w:p w14:paraId="5A981890" w14:textId="77777777" w:rsidR="00346306" w:rsidRPr="00095A5B" w:rsidRDefault="00346306" w:rsidP="00507B1B">
      <w:pPr>
        <w:rPr>
          <w:sz w:val="18"/>
          <w:szCs w:val="18"/>
        </w:rPr>
      </w:pPr>
    </w:p>
    <w:sectPr w:rsidR="00346306" w:rsidRPr="00095A5B" w:rsidSect="00DD192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7D41" w14:textId="77777777" w:rsidR="005B2072" w:rsidRDefault="005B2072" w:rsidP="003A283E">
      <w:pPr>
        <w:spacing w:after="0" w:line="240" w:lineRule="auto"/>
      </w:pPr>
      <w:r>
        <w:separator/>
      </w:r>
    </w:p>
  </w:endnote>
  <w:endnote w:type="continuationSeparator" w:id="0">
    <w:p w14:paraId="57F0D781" w14:textId="77777777" w:rsidR="005B2072" w:rsidRDefault="005B2072" w:rsidP="003A283E">
      <w:pPr>
        <w:spacing w:after="0" w:line="240" w:lineRule="auto"/>
      </w:pPr>
      <w:r>
        <w:continuationSeparator/>
      </w:r>
    </w:p>
  </w:endnote>
  <w:endnote w:type="continuationNotice" w:id="1">
    <w:p w14:paraId="042965E8" w14:textId="77777777" w:rsidR="005B2072" w:rsidRDefault="005B20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5A7A" w14:textId="77777777" w:rsidR="00932C76" w:rsidRDefault="00932C76">
    <w:pPr>
      <w:pStyle w:val="Fuzeile"/>
    </w:pPr>
  </w:p>
  <w:p w14:paraId="699A3895" w14:textId="77777777" w:rsidR="00932C76" w:rsidRDefault="00932C76">
    <w:pPr>
      <w:pStyle w:val="Fuzeile"/>
    </w:pPr>
    <w:r>
      <w:t>Bankverbindung: Claudia Söffker-Hölzel – Berliner Volksbank – DE76 1009 0000 3268 1370 24</w:t>
    </w:r>
  </w:p>
  <w:p w14:paraId="5C798F42" w14:textId="77777777" w:rsidR="00932C76" w:rsidRDefault="00932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7F0F" w14:textId="77777777" w:rsidR="005B2072" w:rsidRDefault="005B2072" w:rsidP="003A283E">
      <w:pPr>
        <w:spacing w:after="0" w:line="240" w:lineRule="auto"/>
      </w:pPr>
      <w:r>
        <w:separator/>
      </w:r>
    </w:p>
  </w:footnote>
  <w:footnote w:type="continuationSeparator" w:id="0">
    <w:p w14:paraId="361D3E97" w14:textId="77777777" w:rsidR="005B2072" w:rsidRDefault="005B2072" w:rsidP="003A283E">
      <w:pPr>
        <w:spacing w:after="0" w:line="240" w:lineRule="auto"/>
      </w:pPr>
      <w:r>
        <w:continuationSeparator/>
      </w:r>
    </w:p>
  </w:footnote>
  <w:footnote w:type="continuationNotice" w:id="1">
    <w:p w14:paraId="10C89F81" w14:textId="77777777" w:rsidR="005B2072" w:rsidRDefault="005B20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528" w14:textId="5DF93DDC" w:rsidR="00932C76" w:rsidRDefault="00932C76" w:rsidP="008C1207">
    <w:pPr>
      <w:pStyle w:val="Kopfzeile"/>
    </w:pPr>
  </w:p>
  <w:tbl>
    <w:tblPr>
      <w:tblStyle w:val="Tabellenraster"/>
      <w:tblW w:w="9376" w:type="dxa"/>
      <w:tblLook w:val="04A0" w:firstRow="1" w:lastRow="0" w:firstColumn="1" w:lastColumn="0" w:noHBand="0" w:noVBand="1"/>
    </w:tblPr>
    <w:tblGrid>
      <w:gridCol w:w="2706"/>
      <w:gridCol w:w="6670"/>
    </w:tblGrid>
    <w:tr w:rsidR="003B4E03" w14:paraId="798CA7EB" w14:textId="77777777" w:rsidTr="003B4E03">
      <w:trPr>
        <w:trHeight w:val="1086"/>
      </w:trPr>
      <w:tc>
        <w:tcPr>
          <w:tcW w:w="2689" w:type="dxa"/>
        </w:tcPr>
        <w:p w14:paraId="588F8181" w14:textId="40A4269A" w:rsidR="003B4E03" w:rsidRDefault="003B4E03" w:rsidP="008C1207">
          <w:pPr>
            <w:pStyle w:val="Kopfzeile"/>
          </w:pPr>
          <w:r>
            <w:rPr>
              <w:noProof/>
            </w:rPr>
            <w:drawing>
              <wp:inline distT="0" distB="0" distL="0" distR="0" wp14:anchorId="7469C8F8" wp14:editId="5CDACAE8">
                <wp:extent cx="1580515" cy="552450"/>
                <wp:effectExtent l="0" t="0" r="635" b="0"/>
                <wp:docPr id="20811910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119108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602" cy="5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</w:tcPr>
        <w:p w14:paraId="196BB007" w14:textId="77777777" w:rsidR="003B4E03" w:rsidRDefault="003B4E03" w:rsidP="003B4E03">
          <w:pPr>
            <w:pStyle w:val="Kopfzeile"/>
            <w:jc w:val="center"/>
          </w:pPr>
        </w:p>
        <w:p w14:paraId="455D8C4C" w14:textId="3DC71489" w:rsidR="003B4E03" w:rsidRDefault="003B4E03" w:rsidP="003B4E03">
          <w:pPr>
            <w:pStyle w:val="Kopfzeile"/>
            <w:jc w:val="center"/>
          </w:pPr>
          <w:r>
            <w:t xml:space="preserve">Dr. Klaus Söffker - </w:t>
          </w:r>
          <w:r w:rsidRPr="009F3B42">
            <w:t>Goldenes Horn 12 – 12107 Berlin</w:t>
          </w:r>
        </w:p>
        <w:p w14:paraId="14681F7D" w14:textId="33DEF7D6" w:rsidR="003B4E03" w:rsidRDefault="003B4E03" w:rsidP="003B4E03">
          <w:pPr>
            <w:pStyle w:val="Kopfzeile"/>
            <w:jc w:val="center"/>
          </w:pPr>
          <w:hyperlink r:id="rId2" w:history="1">
            <w:r w:rsidRPr="00D81F8D">
              <w:rPr>
                <w:rStyle w:val="Hyperlink"/>
              </w:rPr>
              <w:t>klaus.soeffker@gmx.net</w:t>
            </w:r>
          </w:hyperlink>
          <w:r>
            <w:t xml:space="preserve">  +</w:t>
          </w:r>
          <w:r w:rsidRPr="009F3B42">
            <w:t>49 (0) 1</w:t>
          </w:r>
          <w:r w:rsidR="00A75371">
            <w:t>71 400</w:t>
          </w:r>
          <w:r w:rsidR="00381A3B">
            <w:t xml:space="preserve"> </w:t>
          </w:r>
          <w:r w:rsidR="00A75371">
            <w:t>20</w:t>
          </w:r>
          <w:r w:rsidR="00381A3B">
            <w:t xml:space="preserve"> </w:t>
          </w:r>
          <w:r w:rsidR="00A75371">
            <w:t>39</w:t>
          </w:r>
        </w:p>
      </w:tc>
    </w:tr>
  </w:tbl>
  <w:p w14:paraId="1C675591" w14:textId="77777777" w:rsidR="00932C76" w:rsidRDefault="00932C76" w:rsidP="003B4E03">
    <w:pPr>
      <w:pStyle w:val="Kopfzeile"/>
    </w:pPr>
  </w:p>
  <w:p w14:paraId="434A62A2" w14:textId="77777777" w:rsidR="00932C76" w:rsidRDefault="00932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17"/>
    <w:multiLevelType w:val="hybridMultilevel"/>
    <w:tmpl w:val="E28EDE4E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E14"/>
    <w:multiLevelType w:val="multilevel"/>
    <w:tmpl w:val="FE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01BC1"/>
    <w:multiLevelType w:val="multilevel"/>
    <w:tmpl w:val="F9B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02C16"/>
    <w:multiLevelType w:val="multilevel"/>
    <w:tmpl w:val="0836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D1BAE"/>
    <w:multiLevelType w:val="multilevel"/>
    <w:tmpl w:val="3ED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724B7"/>
    <w:multiLevelType w:val="multilevel"/>
    <w:tmpl w:val="73C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B7E37"/>
    <w:multiLevelType w:val="multilevel"/>
    <w:tmpl w:val="CE7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822D5"/>
    <w:multiLevelType w:val="multilevel"/>
    <w:tmpl w:val="016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C5803"/>
    <w:multiLevelType w:val="multilevel"/>
    <w:tmpl w:val="854C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F56D0D"/>
    <w:multiLevelType w:val="multilevel"/>
    <w:tmpl w:val="D9D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D17B4"/>
    <w:multiLevelType w:val="multilevel"/>
    <w:tmpl w:val="3012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77A99"/>
    <w:multiLevelType w:val="multilevel"/>
    <w:tmpl w:val="325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80BF8"/>
    <w:multiLevelType w:val="multilevel"/>
    <w:tmpl w:val="CD7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D7D79"/>
    <w:multiLevelType w:val="multilevel"/>
    <w:tmpl w:val="AC12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A77211"/>
    <w:multiLevelType w:val="multilevel"/>
    <w:tmpl w:val="ACB2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237CDC"/>
    <w:multiLevelType w:val="multilevel"/>
    <w:tmpl w:val="B2F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34BAB"/>
    <w:multiLevelType w:val="multilevel"/>
    <w:tmpl w:val="4BA4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6768DA"/>
    <w:multiLevelType w:val="multilevel"/>
    <w:tmpl w:val="894E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92D20"/>
    <w:multiLevelType w:val="multilevel"/>
    <w:tmpl w:val="BC92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BE2849"/>
    <w:multiLevelType w:val="multilevel"/>
    <w:tmpl w:val="4738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4A711D"/>
    <w:multiLevelType w:val="multilevel"/>
    <w:tmpl w:val="64C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046976"/>
    <w:multiLevelType w:val="multilevel"/>
    <w:tmpl w:val="621A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B3EDC"/>
    <w:multiLevelType w:val="multilevel"/>
    <w:tmpl w:val="6726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7828D4"/>
    <w:multiLevelType w:val="multilevel"/>
    <w:tmpl w:val="1ED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63ECE"/>
    <w:multiLevelType w:val="multilevel"/>
    <w:tmpl w:val="583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01838">
    <w:abstractNumId w:val="0"/>
  </w:num>
  <w:num w:numId="2" w16cid:durableId="153224588">
    <w:abstractNumId w:val="5"/>
  </w:num>
  <w:num w:numId="3" w16cid:durableId="1726827898">
    <w:abstractNumId w:val="1"/>
  </w:num>
  <w:num w:numId="4" w16cid:durableId="842935401">
    <w:abstractNumId w:val="3"/>
  </w:num>
  <w:num w:numId="5" w16cid:durableId="2099061606">
    <w:abstractNumId w:val="20"/>
  </w:num>
  <w:num w:numId="6" w16cid:durableId="1472215695">
    <w:abstractNumId w:val="9"/>
  </w:num>
  <w:num w:numId="7" w16cid:durableId="1051465365">
    <w:abstractNumId w:val="11"/>
  </w:num>
  <w:num w:numId="8" w16cid:durableId="91320052">
    <w:abstractNumId w:val="22"/>
  </w:num>
  <w:num w:numId="9" w16cid:durableId="1017730932">
    <w:abstractNumId w:val="17"/>
  </w:num>
  <w:num w:numId="10" w16cid:durableId="788817015">
    <w:abstractNumId w:val="10"/>
  </w:num>
  <w:num w:numId="11" w16cid:durableId="368072463">
    <w:abstractNumId w:val="18"/>
  </w:num>
  <w:num w:numId="12" w16cid:durableId="536237127">
    <w:abstractNumId w:val="7"/>
  </w:num>
  <w:num w:numId="13" w16cid:durableId="1201213087">
    <w:abstractNumId w:val="16"/>
  </w:num>
  <w:num w:numId="14" w16cid:durableId="1747264063">
    <w:abstractNumId w:val="2"/>
  </w:num>
  <w:num w:numId="15" w16cid:durableId="2025547683">
    <w:abstractNumId w:val="21"/>
  </w:num>
  <w:num w:numId="16" w16cid:durableId="210851442">
    <w:abstractNumId w:val="4"/>
  </w:num>
  <w:num w:numId="17" w16cid:durableId="905649726">
    <w:abstractNumId w:val="6"/>
  </w:num>
  <w:num w:numId="18" w16cid:durableId="87163542">
    <w:abstractNumId w:val="23"/>
  </w:num>
  <w:num w:numId="19" w16cid:durableId="1587223124">
    <w:abstractNumId w:val="15"/>
  </w:num>
  <w:num w:numId="20" w16cid:durableId="1914385364">
    <w:abstractNumId w:val="12"/>
  </w:num>
  <w:num w:numId="21" w16cid:durableId="1065421835">
    <w:abstractNumId w:val="24"/>
  </w:num>
  <w:num w:numId="22" w16cid:durableId="416095538">
    <w:abstractNumId w:val="8"/>
  </w:num>
  <w:num w:numId="23" w16cid:durableId="1329023133">
    <w:abstractNumId w:val="13"/>
  </w:num>
  <w:num w:numId="24" w16cid:durableId="1596749560">
    <w:abstractNumId w:val="19"/>
  </w:num>
  <w:num w:numId="25" w16cid:durableId="1692536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3E"/>
    <w:rsid w:val="000069FB"/>
    <w:rsid w:val="000155C4"/>
    <w:rsid w:val="00026792"/>
    <w:rsid w:val="0004190E"/>
    <w:rsid w:val="00042C48"/>
    <w:rsid w:val="0005374B"/>
    <w:rsid w:val="00055C60"/>
    <w:rsid w:val="00057F7D"/>
    <w:rsid w:val="0007641E"/>
    <w:rsid w:val="00077386"/>
    <w:rsid w:val="00081D57"/>
    <w:rsid w:val="00095A5B"/>
    <w:rsid w:val="000B0B24"/>
    <w:rsid w:val="000C0504"/>
    <w:rsid w:val="000C6DEB"/>
    <w:rsid w:val="000D232A"/>
    <w:rsid w:val="000D4E12"/>
    <w:rsid w:val="000F6832"/>
    <w:rsid w:val="00105DBF"/>
    <w:rsid w:val="00106E80"/>
    <w:rsid w:val="0011376F"/>
    <w:rsid w:val="00130868"/>
    <w:rsid w:val="00147E8D"/>
    <w:rsid w:val="00150B22"/>
    <w:rsid w:val="001666B9"/>
    <w:rsid w:val="0017641C"/>
    <w:rsid w:val="00180A37"/>
    <w:rsid w:val="00186D00"/>
    <w:rsid w:val="00187029"/>
    <w:rsid w:val="00192A4F"/>
    <w:rsid w:val="001A23BB"/>
    <w:rsid w:val="001B129B"/>
    <w:rsid w:val="001C0811"/>
    <w:rsid w:val="001F09A9"/>
    <w:rsid w:val="001F4292"/>
    <w:rsid w:val="00214D25"/>
    <w:rsid w:val="0021528B"/>
    <w:rsid w:val="0021549D"/>
    <w:rsid w:val="00226461"/>
    <w:rsid w:val="002321A0"/>
    <w:rsid w:val="00232478"/>
    <w:rsid w:val="002456B4"/>
    <w:rsid w:val="00272EC9"/>
    <w:rsid w:val="00277224"/>
    <w:rsid w:val="00286C38"/>
    <w:rsid w:val="00290967"/>
    <w:rsid w:val="002A75B8"/>
    <w:rsid w:val="002B4E1F"/>
    <w:rsid w:val="002E2227"/>
    <w:rsid w:val="00302D37"/>
    <w:rsid w:val="0030619F"/>
    <w:rsid w:val="003131DB"/>
    <w:rsid w:val="0032044C"/>
    <w:rsid w:val="00326F98"/>
    <w:rsid w:val="0033211F"/>
    <w:rsid w:val="00336B72"/>
    <w:rsid w:val="00341729"/>
    <w:rsid w:val="00342CE4"/>
    <w:rsid w:val="00346306"/>
    <w:rsid w:val="00346D2D"/>
    <w:rsid w:val="00347A55"/>
    <w:rsid w:val="0035030D"/>
    <w:rsid w:val="0035251F"/>
    <w:rsid w:val="0035436A"/>
    <w:rsid w:val="003556B0"/>
    <w:rsid w:val="00365A0F"/>
    <w:rsid w:val="00366B6D"/>
    <w:rsid w:val="0038067C"/>
    <w:rsid w:val="00381A3B"/>
    <w:rsid w:val="00390317"/>
    <w:rsid w:val="00391D2C"/>
    <w:rsid w:val="003A283E"/>
    <w:rsid w:val="003A554E"/>
    <w:rsid w:val="003B4E03"/>
    <w:rsid w:val="003B7A1E"/>
    <w:rsid w:val="003D5F8B"/>
    <w:rsid w:val="003E55DC"/>
    <w:rsid w:val="003F4E09"/>
    <w:rsid w:val="0040006A"/>
    <w:rsid w:val="00422D31"/>
    <w:rsid w:val="0042592B"/>
    <w:rsid w:val="00430AC1"/>
    <w:rsid w:val="00455CDB"/>
    <w:rsid w:val="0046205B"/>
    <w:rsid w:val="00465313"/>
    <w:rsid w:val="00472859"/>
    <w:rsid w:val="00476A49"/>
    <w:rsid w:val="00477C0E"/>
    <w:rsid w:val="00483229"/>
    <w:rsid w:val="004A3C70"/>
    <w:rsid w:val="004B2FD6"/>
    <w:rsid w:val="004B3A2F"/>
    <w:rsid w:val="004C7A65"/>
    <w:rsid w:val="004D3C92"/>
    <w:rsid w:val="004D3DFE"/>
    <w:rsid w:val="004E5FB3"/>
    <w:rsid w:val="004E7EF9"/>
    <w:rsid w:val="004F6E97"/>
    <w:rsid w:val="005012A4"/>
    <w:rsid w:val="00504EBB"/>
    <w:rsid w:val="00506514"/>
    <w:rsid w:val="00507B1B"/>
    <w:rsid w:val="00517055"/>
    <w:rsid w:val="00522085"/>
    <w:rsid w:val="005221FA"/>
    <w:rsid w:val="00527CB4"/>
    <w:rsid w:val="0053056D"/>
    <w:rsid w:val="0053632D"/>
    <w:rsid w:val="00537FD6"/>
    <w:rsid w:val="00554E8D"/>
    <w:rsid w:val="00573EFA"/>
    <w:rsid w:val="00575713"/>
    <w:rsid w:val="00576D54"/>
    <w:rsid w:val="00577208"/>
    <w:rsid w:val="00591DB4"/>
    <w:rsid w:val="005B0552"/>
    <w:rsid w:val="005B2072"/>
    <w:rsid w:val="005B5795"/>
    <w:rsid w:val="005C0A7C"/>
    <w:rsid w:val="005C3DB9"/>
    <w:rsid w:val="005D305E"/>
    <w:rsid w:val="005D43FB"/>
    <w:rsid w:val="005E7EB7"/>
    <w:rsid w:val="005F083A"/>
    <w:rsid w:val="005F2E3B"/>
    <w:rsid w:val="006049C8"/>
    <w:rsid w:val="006052FC"/>
    <w:rsid w:val="00616742"/>
    <w:rsid w:val="00622164"/>
    <w:rsid w:val="00632570"/>
    <w:rsid w:val="006457F0"/>
    <w:rsid w:val="00683FDC"/>
    <w:rsid w:val="00687289"/>
    <w:rsid w:val="0069083E"/>
    <w:rsid w:val="006974F0"/>
    <w:rsid w:val="006A0FF3"/>
    <w:rsid w:val="006B4BDF"/>
    <w:rsid w:val="006C25B7"/>
    <w:rsid w:val="006D4BA0"/>
    <w:rsid w:val="006F3981"/>
    <w:rsid w:val="006F4079"/>
    <w:rsid w:val="007039F3"/>
    <w:rsid w:val="00705485"/>
    <w:rsid w:val="007114DC"/>
    <w:rsid w:val="00713503"/>
    <w:rsid w:val="00720FFF"/>
    <w:rsid w:val="00724E46"/>
    <w:rsid w:val="007415CF"/>
    <w:rsid w:val="00742206"/>
    <w:rsid w:val="00743871"/>
    <w:rsid w:val="0076122E"/>
    <w:rsid w:val="00767E6E"/>
    <w:rsid w:val="007728D0"/>
    <w:rsid w:val="00780A51"/>
    <w:rsid w:val="00781462"/>
    <w:rsid w:val="007837F1"/>
    <w:rsid w:val="0078429B"/>
    <w:rsid w:val="00784C5D"/>
    <w:rsid w:val="007A35B8"/>
    <w:rsid w:val="007A5002"/>
    <w:rsid w:val="007B652C"/>
    <w:rsid w:val="007C4322"/>
    <w:rsid w:val="007D3310"/>
    <w:rsid w:val="007E3F9E"/>
    <w:rsid w:val="007F04ED"/>
    <w:rsid w:val="0081351F"/>
    <w:rsid w:val="00816008"/>
    <w:rsid w:val="00821798"/>
    <w:rsid w:val="00826523"/>
    <w:rsid w:val="00832031"/>
    <w:rsid w:val="00837D7C"/>
    <w:rsid w:val="00840307"/>
    <w:rsid w:val="00857A68"/>
    <w:rsid w:val="00864D17"/>
    <w:rsid w:val="008655EF"/>
    <w:rsid w:val="008714F2"/>
    <w:rsid w:val="008755C8"/>
    <w:rsid w:val="00896D27"/>
    <w:rsid w:val="008A6840"/>
    <w:rsid w:val="008C1207"/>
    <w:rsid w:val="008E593B"/>
    <w:rsid w:val="008F1057"/>
    <w:rsid w:val="00907F70"/>
    <w:rsid w:val="00931EE6"/>
    <w:rsid w:val="00932C76"/>
    <w:rsid w:val="00940357"/>
    <w:rsid w:val="009458C5"/>
    <w:rsid w:val="00946E80"/>
    <w:rsid w:val="0094703A"/>
    <w:rsid w:val="00955AD1"/>
    <w:rsid w:val="0096485E"/>
    <w:rsid w:val="00967F75"/>
    <w:rsid w:val="00971614"/>
    <w:rsid w:val="00973335"/>
    <w:rsid w:val="0098257E"/>
    <w:rsid w:val="00987B8D"/>
    <w:rsid w:val="009946D3"/>
    <w:rsid w:val="00997881"/>
    <w:rsid w:val="009A5C0C"/>
    <w:rsid w:val="009B0F8E"/>
    <w:rsid w:val="009D5233"/>
    <w:rsid w:val="009D5308"/>
    <w:rsid w:val="009E0BA0"/>
    <w:rsid w:val="009E1EAF"/>
    <w:rsid w:val="009E4458"/>
    <w:rsid w:val="009E480D"/>
    <w:rsid w:val="009F1F69"/>
    <w:rsid w:val="009F395F"/>
    <w:rsid w:val="009F3A58"/>
    <w:rsid w:val="009F3B42"/>
    <w:rsid w:val="009F715A"/>
    <w:rsid w:val="00A26BB9"/>
    <w:rsid w:val="00A27B8C"/>
    <w:rsid w:val="00A5060D"/>
    <w:rsid w:val="00A5279C"/>
    <w:rsid w:val="00A62E1C"/>
    <w:rsid w:val="00A70BB9"/>
    <w:rsid w:val="00A75371"/>
    <w:rsid w:val="00A871D5"/>
    <w:rsid w:val="00A93CB2"/>
    <w:rsid w:val="00A977C9"/>
    <w:rsid w:val="00AB2C69"/>
    <w:rsid w:val="00AC0DB2"/>
    <w:rsid w:val="00AE5F7C"/>
    <w:rsid w:val="00AF4C2B"/>
    <w:rsid w:val="00B02D94"/>
    <w:rsid w:val="00B06EE6"/>
    <w:rsid w:val="00B121D5"/>
    <w:rsid w:val="00B26077"/>
    <w:rsid w:val="00B2634C"/>
    <w:rsid w:val="00B27B8E"/>
    <w:rsid w:val="00B33EE9"/>
    <w:rsid w:val="00B53ED0"/>
    <w:rsid w:val="00B81404"/>
    <w:rsid w:val="00B87CBD"/>
    <w:rsid w:val="00BC39F4"/>
    <w:rsid w:val="00BF0B9B"/>
    <w:rsid w:val="00C0074F"/>
    <w:rsid w:val="00C04BC0"/>
    <w:rsid w:val="00C13ACA"/>
    <w:rsid w:val="00C16B77"/>
    <w:rsid w:val="00C346B0"/>
    <w:rsid w:val="00C43DA7"/>
    <w:rsid w:val="00C4697D"/>
    <w:rsid w:val="00C70044"/>
    <w:rsid w:val="00C76A63"/>
    <w:rsid w:val="00C93745"/>
    <w:rsid w:val="00CB1074"/>
    <w:rsid w:val="00CB5878"/>
    <w:rsid w:val="00CD12E1"/>
    <w:rsid w:val="00CD422D"/>
    <w:rsid w:val="00CD5E4C"/>
    <w:rsid w:val="00CF40FE"/>
    <w:rsid w:val="00CF6AA1"/>
    <w:rsid w:val="00D01863"/>
    <w:rsid w:val="00D026E6"/>
    <w:rsid w:val="00D21FBB"/>
    <w:rsid w:val="00D434FA"/>
    <w:rsid w:val="00D54415"/>
    <w:rsid w:val="00D563BB"/>
    <w:rsid w:val="00D66EFD"/>
    <w:rsid w:val="00D91B4D"/>
    <w:rsid w:val="00D96B64"/>
    <w:rsid w:val="00DB25FB"/>
    <w:rsid w:val="00DB3414"/>
    <w:rsid w:val="00DC4748"/>
    <w:rsid w:val="00DD1920"/>
    <w:rsid w:val="00DE6657"/>
    <w:rsid w:val="00DF3B29"/>
    <w:rsid w:val="00E10337"/>
    <w:rsid w:val="00E50418"/>
    <w:rsid w:val="00E51B4D"/>
    <w:rsid w:val="00E6701F"/>
    <w:rsid w:val="00E709E4"/>
    <w:rsid w:val="00E76C03"/>
    <w:rsid w:val="00E7754B"/>
    <w:rsid w:val="00E8073A"/>
    <w:rsid w:val="00E84E0E"/>
    <w:rsid w:val="00EA1C49"/>
    <w:rsid w:val="00EA406B"/>
    <w:rsid w:val="00EA4A29"/>
    <w:rsid w:val="00EC69DF"/>
    <w:rsid w:val="00EE35F0"/>
    <w:rsid w:val="00EE3F01"/>
    <w:rsid w:val="00F0487C"/>
    <w:rsid w:val="00F14B59"/>
    <w:rsid w:val="00F42818"/>
    <w:rsid w:val="00F64FC8"/>
    <w:rsid w:val="00F72812"/>
    <w:rsid w:val="00F72F3C"/>
    <w:rsid w:val="00F82419"/>
    <w:rsid w:val="00F87027"/>
    <w:rsid w:val="00F87DED"/>
    <w:rsid w:val="00FB0B66"/>
    <w:rsid w:val="00FB4683"/>
    <w:rsid w:val="00FB525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89454"/>
  <w15:chartTrackingRefBased/>
  <w15:docId w15:val="{D668A3F4-E639-4431-A74A-5DB791B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283E"/>
  </w:style>
  <w:style w:type="paragraph" w:styleId="Fuzeile">
    <w:name w:val="footer"/>
    <w:basedOn w:val="Standard"/>
    <w:link w:val="Fu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283E"/>
  </w:style>
  <w:style w:type="character" w:styleId="Hyperlink">
    <w:name w:val="Hyperlink"/>
    <w:basedOn w:val="Absatz-Standardschriftart"/>
    <w:uiPriority w:val="99"/>
    <w:unhideWhenUsed/>
    <w:rsid w:val="003A283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28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39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39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39F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80A3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0A37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80A37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C7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20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D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us.soeffker@gmx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817-81F8-4C89-B5F4-648E25F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Söffker</dc:creator>
  <cp:keywords/>
  <dc:description/>
  <cp:lastModifiedBy>Klaus Söffker</cp:lastModifiedBy>
  <cp:revision>2</cp:revision>
  <cp:lastPrinted>2024-09-27T09:57:00Z</cp:lastPrinted>
  <dcterms:created xsi:type="dcterms:W3CDTF">2026-07-27T08:01:00Z</dcterms:created>
  <dcterms:modified xsi:type="dcterms:W3CDTF">2026-07-27T08:01:00Z</dcterms:modified>
</cp:coreProperties>
</file>